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0472C6A0" w:rsidR="00755E49" w:rsidRDefault="00DD5772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группа!</w:t>
      </w:r>
    </w:p>
    <w:p w14:paraId="672A6659" w14:textId="77777777" w:rsidR="00755E49" w:rsidRDefault="00755E49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755E49" w:rsidRDefault="00DD5772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755E49" w:rsidRDefault="00755E49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45BC0692" w:rsidR="00755E49" w:rsidRDefault="00DD5772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займемся практической работой, а именно будем решать задачи по теории вероятностей</w:t>
      </w:r>
    </w:p>
    <w:p w14:paraId="5DAB6C7B" w14:textId="047D4865" w:rsidR="00755E49" w:rsidRDefault="00755E49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755E49" w:rsidRDefault="00DD5772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052EADC8" w14:textId="2883683A" w:rsidR="00755E49" w:rsidRDefault="00DD5772" w:rsidP="49098E1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49098E1B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239FD551" w14:textId="77777777" w:rsidR="00755E49" w:rsidRDefault="00DD5772" w:rsidP="76FFDA9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49098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</w:p>
    <w:p w14:paraId="02EB378F" w14:textId="77777777" w:rsidR="00755E49" w:rsidRDefault="00755E49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755E49" w:rsidRDefault="00DD5772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6A05A809" w14:textId="77777777" w:rsidR="00755E49" w:rsidRDefault="00755E49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39BBE3" w14:textId="77777777" w:rsidR="00755E49" w:rsidRDefault="00755E49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5BD9822" w14:textId="77777777" w:rsidR="00755E49" w:rsidRDefault="00DD5772" w:rsidP="49098E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6D01A7C6" w14:textId="40146DAD" w:rsidR="00755E49" w:rsidRDefault="686E183C" w:rsidP="49098E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Решение комбинаторных задач</w:t>
      </w:r>
      <w:r w:rsidR="49098E1B" w:rsidRPr="49098E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5772" w:rsidRPr="49098E1B">
        <w:rPr>
          <w:rFonts w:ascii="Times New Roman" w:eastAsia="Times New Roman" w:hAnsi="Times New Roman" w:cs="Times New Roman"/>
          <w:sz w:val="28"/>
          <w:szCs w:val="28"/>
        </w:rPr>
        <w:t xml:space="preserve"> (2 ЧАСА)</w:t>
      </w:r>
    </w:p>
    <w:p w14:paraId="4B074E85" w14:textId="11F0C36F" w:rsidR="686E183C" w:rsidRDefault="686E183C" w:rsidP="686E183C">
      <w:pPr>
        <w:jc w:val="both"/>
      </w:pPr>
      <w:r w:rsidRPr="686E183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1.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У мамы 2 яблока и 3 груши. Каждый день в течение 5 дней подряд она выдает по одному фрукту. Сколькими способами это может быть сделано?</w:t>
      </w:r>
    </w:p>
    <w:p w14:paraId="695B8FF5" w14:textId="2CBAF8DC" w:rsidR="686E183C" w:rsidRDefault="686E183C" w:rsidP="686E183C">
      <w:pPr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FAC360" w14:textId="7DF2D5B5" w:rsidR="686E183C" w:rsidRDefault="686E183C" w:rsidP="686E183C">
      <w:pPr>
        <w:ind w:left="720"/>
        <w:jc w:val="both"/>
      </w:pPr>
      <w:r w:rsidRPr="686E183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Решение.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Имеем набор {я, я, г, г, г}. Всего перестановок пятиэлементного множества </w:t>
      </w:r>
      <w:proofErr w:type="gramStart"/>
      <w:r w:rsidRPr="686E183C">
        <w:rPr>
          <w:rFonts w:ascii="Times New Roman" w:eastAsia="Times New Roman" w:hAnsi="Times New Roman" w:cs="Times New Roman"/>
          <w:sz w:val="28"/>
          <w:szCs w:val="28"/>
        </w:rPr>
        <w:t>5!,</w:t>
      </w:r>
      <w:proofErr w:type="gramEnd"/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но мы не должны учитывать перестановки, в которых объекты одного типа меняются местами несколько раз, поэтому нужно поделить на возможное число таких перестановок: 2! · 3!. Получаем в итоге</w:t>
      </w:r>
    </w:p>
    <w:p w14:paraId="29A90A32" w14:textId="331233B0" w:rsidR="686E183C" w:rsidRDefault="686E183C" w:rsidP="686E183C">
      <w:pPr>
        <w:jc w:val="center"/>
      </w:pPr>
      <w:r>
        <w:rPr>
          <w:noProof/>
        </w:rPr>
        <w:drawing>
          <wp:inline distT="0" distB="0" distL="0" distR="0" wp14:anchorId="7540F26B" wp14:editId="6DA36A3A">
            <wp:extent cx="3079102" cy="949390"/>
            <wp:effectExtent l="0" t="0" r="0" b="0"/>
            <wp:docPr id="308106318" name="Рисунок 308106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02" cy="9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3E841" w14:textId="121F7990" w:rsidR="686E183C" w:rsidRDefault="686E183C" w:rsidP="686E183C">
      <w:pPr>
        <w:jc w:val="both"/>
      </w:pPr>
      <w:r w:rsidRPr="686E183C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10 способов.</w:t>
      </w:r>
    </w:p>
    <w:p w14:paraId="60573364" w14:textId="7F945644" w:rsidR="686E183C" w:rsidRDefault="686E183C" w:rsidP="686E18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10AF6" w14:textId="27C14E57" w:rsidR="686E183C" w:rsidRDefault="686E183C" w:rsidP="686E183C">
      <w:pPr>
        <w:jc w:val="both"/>
      </w:pPr>
      <w:r w:rsidRPr="686E183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2.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может предоставить работу по одной специальности 4 женщинами, по другой - 6 мужчинам, по третьей - 3 работникам независимо от пола. Сколькими способами можно заполнить вакантные места, если имеются 14 претендентов: 6 женщин и 8 мужчин?</w:t>
      </w:r>
    </w:p>
    <w:p w14:paraId="6331F4C0" w14:textId="6D0AEBD2" w:rsidR="686E183C" w:rsidRDefault="686E183C" w:rsidP="686E18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D9D72E" w14:textId="50198721" w:rsidR="686E183C" w:rsidRDefault="686E183C" w:rsidP="686E183C">
      <w:pPr>
        <w:ind w:left="720"/>
        <w:jc w:val="both"/>
      </w:pPr>
      <w:r w:rsidRPr="686E183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Решение.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Имеем 14 претендентов и 13 рабочих мест. Сначала выберем работников на первую специальность, то есть 4 женщин из 6:</w:t>
      </w:r>
    </w:p>
    <w:p w14:paraId="01553497" w14:textId="0FE44B79" w:rsidR="686E183C" w:rsidRDefault="686E183C" w:rsidP="686E183C">
      <w:pPr>
        <w:jc w:val="center"/>
      </w:pPr>
      <w:r>
        <w:rPr>
          <w:noProof/>
        </w:rPr>
        <w:lastRenderedPageBreak/>
        <w:drawing>
          <wp:inline distT="0" distB="0" distL="0" distR="0" wp14:anchorId="5FD97538" wp14:editId="1C408F8C">
            <wp:extent cx="2673246" cy="1019175"/>
            <wp:effectExtent l="0" t="0" r="0" b="0"/>
            <wp:docPr id="1145637078" name="Рисунок 1145637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24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254A7" w14:textId="58F3DD6F" w:rsidR="686E183C" w:rsidRDefault="686E183C" w:rsidP="686E183C">
      <w:pPr>
        <w:ind w:left="720"/>
        <w:jc w:val="both"/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Далее независимо аналогичным образом выберем мужчин на вторую специальность:</w:t>
      </w:r>
    </w:p>
    <w:p w14:paraId="53E69BB8" w14:textId="4A758A6F" w:rsidR="686E183C" w:rsidRDefault="686E183C" w:rsidP="686E183C">
      <w:pPr>
        <w:jc w:val="center"/>
      </w:pPr>
      <w:r>
        <w:rPr>
          <w:noProof/>
        </w:rPr>
        <w:drawing>
          <wp:inline distT="0" distB="0" distL="0" distR="0" wp14:anchorId="55491422" wp14:editId="40D301AC">
            <wp:extent cx="2559953" cy="1007982"/>
            <wp:effectExtent l="0" t="0" r="0" b="0"/>
            <wp:docPr id="987547486" name="Рисунок 987547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953" cy="100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8EA12" w14:textId="23BA3CB2" w:rsidR="686E183C" w:rsidRDefault="686E183C" w:rsidP="686E183C">
      <w:pPr>
        <w:ind w:left="720"/>
        <w:jc w:val="both"/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Осталось 2 женщины, 2 мужчин и 3 вакантных места, которые, по условию, могут занять любые из четырех оставшихся человек. Это может быть сделано 2 вариантами:</w:t>
      </w:r>
    </w:p>
    <w:p w14:paraId="07DE453D" w14:textId="03B71760" w:rsidR="686E183C" w:rsidRDefault="686E183C" w:rsidP="686E183C">
      <w:pPr>
        <w:pStyle w:val="a4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1 женщина и 2 мужчин (выбираем женщину C1 2 = 2 способами)</w:t>
      </w:r>
    </w:p>
    <w:p w14:paraId="07492C02" w14:textId="7E8704EE" w:rsidR="686E183C" w:rsidRDefault="686E183C" w:rsidP="686E183C">
      <w:pPr>
        <w:pStyle w:val="a4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1 мужчина и 2 женщины (выбираем мужчину C1 2 = 2 способами).</w:t>
      </w:r>
    </w:p>
    <w:p w14:paraId="7419CBC8" w14:textId="6A25DC58" w:rsidR="686E183C" w:rsidRDefault="686E183C" w:rsidP="686E183C">
      <w:pPr>
        <w:ind w:left="720"/>
        <w:jc w:val="both"/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В итого получаем 15 · 28 · (2 + 2) = 1680 способов.</w:t>
      </w:r>
    </w:p>
    <w:p w14:paraId="31AC7805" w14:textId="072A8231" w:rsidR="686E183C" w:rsidRDefault="686E183C" w:rsidP="686E183C">
      <w:pPr>
        <w:jc w:val="both"/>
      </w:pPr>
      <w:r w:rsidRPr="686E183C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1680 способов.</w:t>
      </w:r>
    </w:p>
    <w:p w14:paraId="1E549FC5" w14:textId="7DE31BE0" w:rsidR="686E183C" w:rsidRDefault="686E183C" w:rsidP="686E18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919929" w14:textId="33962906" w:rsidR="686E183C" w:rsidRDefault="686E183C" w:rsidP="686E183C">
      <w:pPr>
        <w:jc w:val="both"/>
      </w:pPr>
      <w:r w:rsidRPr="686E183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3.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В пассажирском поезде 9 вагонов. Сколькими способами можно рассадить в поезде 4 человека, при условии, что все они должны ехать в различных вагонах?</w:t>
      </w:r>
    </w:p>
    <w:p w14:paraId="5237EBFD" w14:textId="685DB53E" w:rsidR="686E183C" w:rsidRDefault="686E183C" w:rsidP="686E18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48D480" w14:textId="750EFDED" w:rsidR="686E183C" w:rsidRDefault="686E183C" w:rsidP="686E183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Решение.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Т.к. все пассажиры должны ехать в разных вагонах, требуется отобрать 4 вагона из 9 с учетом порядка (вагоны отличаются №), эти выборки – размещения из n различных элементов по m элементов, где n=9, m=4. Число таких размещений находим по формуле:</w:t>
      </w:r>
    </w:p>
    <w:p w14:paraId="5896729D" w14:textId="2CFFE6BE" w:rsidR="686E183C" w:rsidRDefault="686E183C" w:rsidP="686E183C">
      <w:pPr>
        <w:jc w:val="center"/>
      </w:pPr>
      <w:r>
        <w:rPr>
          <w:noProof/>
        </w:rPr>
        <w:drawing>
          <wp:inline distT="0" distB="0" distL="0" distR="0" wp14:anchorId="52F114C3" wp14:editId="325EA64A">
            <wp:extent cx="3364302" cy="371475"/>
            <wp:effectExtent l="0" t="0" r="0" b="0"/>
            <wp:docPr id="1673515806" name="Рисунок 1673515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302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B2338" w14:textId="742178E5" w:rsidR="686E183C" w:rsidRDefault="686E183C" w:rsidP="686E183C">
      <w:pPr>
        <w:ind w:left="720"/>
        <w:jc w:val="both"/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Получаем:</w:t>
      </w:r>
    </w:p>
    <w:p w14:paraId="1ECAEBA7" w14:textId="72E67980" w:rsidR="686E183C" w:rsidRDefault="686E183C" w:rsidP="686E183C">
      <w:pPr>
        <w:ind w:left="720"/>
        <w:jc w:val="center"/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896350C" wp14:editId="32EF0326">
            <wp:extent cx="2902064" cy="549388"/>
            <wp:effectExtent l="0" t="0" r="0" b="0"/>
            <wp:docPr id="1828285900" name="Рисунок 1828285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064" cy="54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A176F" w14:textId="4F332991" w:rsidR="686E183C" w:rsidRDefault="686E183C" w:rsidP="686E18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3024 способами можно рассадить в поезде 4 человека.</w:t>
      </w:r>
    </w:p>
    <w:p w14:paraId="3089E27B" w14:textId="3D6CD5C4" w:rsidR="686E183C" w:rsidRDefault="686E183C" w:rsidP="686E18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093C6A" w14:textId="4B455BBC" w:rsidR="76FFDA90" w:rsidRDefault="686E183C" w:rsidP="76FFDA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lastRenderedPageBreak/>
        <w:t>Домашнее задание</w:t>
      </w:r>
    </w:p>
    <w:p w14:paraId="203B8965" w14:textId="77777777" w:rsidR="00DD5772" w:rsidRPr="00DD5772" w:rsidRDefault="686E183C" w:rsidP="00DD5772">
      <w:pPr>
        <w:pStyle w:val="a4"/>
        <w:numPr>
          <w:ilvl w:val="0"/>
          <w:numId w:val="5"/>
        </w:numPr>
        <w:jc w:val="both"/>
      </w:pPr>
      <w:r w:rsidRPr="00DD5772">
        <w:rPr>
          <w:rFonts w:ascii="Times New Roman" w:eastAsia="Times New Roman" w:hAnsi="Times New Roman" w:cs="Times New Roman"/>
          <w:sz w:val="28"/>
          <w:szCs w:val="28"/>
        </w:rPr>
        <w:t>В группе 9 человек. Сколько можно образовать разных подгрупп при условии, что в подгруппу входит не менее 2 человек?</w:t>
      </w:r>
    </w:p>
    <w:p w14:paraId="3003F20B" w14:textId="2712AE33" w:rsidR="686E183C" w:rsidRPr="00DD5772" w:rsidRDefault="686E183C" w:rsidP="00DD5772">
      <w:pPr>
        <w:pStyle w:val="a4"/>
        <w:numPr>
          <w:ilvl w:val="0"/>
          <w:numId w:val="5"/>
        </w:numPr>
        <w:jc w:val="both"/>
      </w:pPr>
      <w:r w:rsidRPr="00DD5772">
        <w:rPr>
          <w:rFonts w:ascii="Times New Roman" w:eastAsia="Times New Roman" w:hAnsi="Times New Roman" w:cs="Times New Roman"/>
          <w:sz w:val="28"/>
          <w:szCs w:val="28"/>
        </w:rPr>
        <w:t>Сколько слов можно получить, переставляя буквы в слове Гора и Институт?</w:t>
      </w:r>
    </w:p>
    <w:p w14:paraId="1DA09548" w14:textId="77777777" w:rsidR="00DD5772" w:rsidRDefault="00DD5772" w:rsidP="00DD5772">
      <w:pPr>
        <w:jc w:val="both"/>
      </w:pPr>
    </w:p>
    <w:p w14:paraId="1F96350F" w14:textId="77777777" w:rsidR="686E183C" w:rsidRDefault="686E183C" w:rsidP="686E1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54632FD3" w14:textId="50EC6EF1" w:rsidR="686E183C" w:rsidRDefault="686E183C" w:rsidP="686E18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Вычисление вероятностей. (</w:t>
      </w:r>
      <w:r w:rsidR="00DD5772">
        <w:rPr>
          <w:rFonts w:ascii="Times New Roman" w:eastAsia="Times New Roman" w:hAnsi="Times New Roman" w:cs="Times New Roman"/>
          <w:sz w:val="28"/>
          <w:szCs w:val="28"/>
        </w:rPr>
        <w:t>1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3602E503" w14:textId="1AA4C6AE" w:rsidR="686E183C" w:rsidRDefault="686E183C" w:rsidP="686E18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1.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В группе из 30 студентов на контрольной работе 6 студентов получили «5», 10 студентов – «4», 9 студентов – «3», остальные – «2». Найти вероятность того, что 3 студента, вызванные к доске, получили по контрольной работе «2».</w:t>
      </w:r>
    </w:p>
    <w:p w14:paraId="00D5E21F" w14:textId="0E8FA948" w:rsidR="686E183C" w:rsidRDefault="686E183C" w:rsidP="686E183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В задаче речь идет о выборе 3 студентов из группы, которые удовлетворяют определенным условиям.</w:t>
      </w:r>
    </w:p>
    <w:p w14:paraId="1E2FA3C4" w14:textId="08178222" w:rsidR="686E183C" w:rsidRDefault="686E183C" w:rsidP="686E183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Вводим основное событие </w:t>
      </w:r>
      <w:r w:rsidRPr="686E183C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= (Все 3 студента, вызванные к доске, получили по контрольной работе «2»).</w:t>
      </w:r>
    </w:p>
    <w:p w14:paraId="7B8967A0" w14:textId="4FB6E301" w:rsidR="686E183C" w:rsidRDefault="686E183C" w:rsidP="686E183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Так как в задаче происходит только одно </w:t>
      </w:r>
      <w:proofErr w:type="gramStart"/>
      <w:r w:rsidRPr="686E183C">
        <w:rPr>
          <w:rFonts w:ascii="Times New Roman" w:eastAsia="Times New Roman" w:hAnsi="Times New Roman" w:cs="Times New Roman"/>
          <w:sz w:val="28"/>
          <w:szCs w:val="28"/>
        </w:rPr>
        <w:t>испытание</w:t>
      </w:r>
      <w:proofErr w:type="gramEnd"/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и оно связано с отбором/выбором по определенному условию, речь идет о классическом определении вероятности. Запишем формулу: </w:t>
      </w:r>
      <w:r w:rsidRPr="686E18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P=m/n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Pr="686E18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– число исходов, благоприятствующих осуществлению события </w:t>
      </w:r>
      <w:r w:rsidRPr="686E183C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686E18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– число всех равновозможных элементарных исходов.</w:t>
      </w:r>
    </w:p>
    <w:p w14:paraId="05890B64" w14:textId="35439D82" w:rsidR="686E183C" w:rsidRDefault="686E183C" w:rsidP="686E183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Теперь необходимо найти значения m и n для этой задачи. Сначала найдем число всех возможных исходов - число способов выбрать 3 студентов из 30. Так как порядок выбора не имеет значения, это число сочетаний из 30 по 3:</w:t>
      </w:r>
    </w:p>
    <w:p w14:paraId="211B57CD" w14:textId="0D415620" w:rsidR="686E183C" w:rsidRDefault="686E183C" w:rsidP="686E183C">
      <w:pPr>
        <w:jc w:val="center"/>
      </w:pPr>
      <w:r>
        <w:rPr>
          <w:noProof/>
        </w:rPr>
        <w:drawing>
          <wp:inline distT="0" distB="0" distL="0" distR="0" wp14:anchorId="664B4788" wp14:editId="5D8B4B06">
            <wp:extent cx="4058292" cy="752475"/>
            <wp:effectExtent l="0" t="0" r="0" b="0"/>
            <wp:docPr id="2009640830" name="Рисунок 200964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9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8AB8" w14:textId="3672E9B2" w:rsidR="686E183C" w:rsidRDefault="686E183C" w:rsidP="686E183C">
      <w:pPr>
        <w:jc w:val="both"/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Найдем число способов вызвать только студентов, получивших "2". Всего таких студентов было </w:t>
      </w:r>
      <w:r w:rsidRPr="686E18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30 − 6 − 10 − 9 = 5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человек, поэтому</w:t>
      </w:r>
    </w:p>
    <w:p w14:paraId="61171C7F" w14:textId="64D0E0BC" w:rsidR="686E183C" w:rsidRDefault="686E183C" w:rsidP="686E183C">
      <w:pPr>
        <w:jc w:val="center"/>
      </w:pPr>
      <w:r>
        <w:rPr>
          <w:noProof/>
        </w:rPr>
        <w:drawing>
          <wp:inline distT="0" distB="0" distL="0" distR="0" wp14:anchorId="38E36D68" wp14:editId="34D6F216">
            <wp:extent cx="2967790" cy="711033"/>
            <wp:effectExtent l="0" t="0" r="0" b="0"/>
            <wp:docPr id="1840031072" name="Рисунок 184003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790" cy="71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868BF" w14:textId="1DAF0E67" w:rsidR="686E183C" w:rsidRDefault="686E183C" w:rsidP="686E183C">
      <w:pPr>
        <w:jc w:val="both"/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Получаем вероятность:</w:t>
      </w:r>
    </w:p>
    <w:p w14:paraId="4A0282B3" w14:textId="26D53B97" w:rsidR="686E183C" w:rsidRDefault="686E183C" w:rsidP="686E183C">
      <w:pPr>
        <w:jc w:val="center"/>
      </w:pPr>
      <w:r>
        <w:rPr>
          <w:noProof/>
        </w:rPr>
        <w:drawing>
          <wp:inline distT="0" distB="0" distL="0" distR="0" wp14:anchorId="6D308E0F" wp14:editId="0E25A2EF">
            <wp:extent cx="3241964" cy="742950"/>
            <wp:effectExtent l="0" t="0" r="0" b="0"/>
            <wp:docPr id="1032883880" name="Рисунок 1032883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62733" w14:textId="47BB84DB" w:rsidR="686E183C" w:rsidRDefault="686E183C" w:rsidP="686E183C">
      <w:pPr>
        <w:jc w:val="both"/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Задача решена.</w:t>
      </w:r>
    </w:p>
    <w:p w14:paraId="2960DE6B" w14:textId="4B455BBC" w:rsidR="686E183C" w:rsidRDefault="686E183C" w:rsidP="686E18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lastRenderedPageBreak/>
        <w:t>Домашнее задание</w:t>
      </w:r>
    </w:p>
    <w:p w14:paraId="7C1D5A26" w14:textId="06CC82FD" w:rsidR="686E183C" w:rsidRDefault="686E183C" w:rsidP="00DD577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Абонент забыл последнюю цифру номера телефона и поэтому набирает её наугад. Определить вероятность того, что ему придётся звонить не более чем в 3 места.</w:t>
      </w:r>
      <w:bookmarkStart w:id="0" w:name="_GoBack"/>
      <w:bookmarkEnd w:id="0"/>
      <w:r w:rsidR="00DD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686E183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6D4C"/>
    <w:multiLevelType w:val="hybridMultilevel"/>
    <w:tmpl w:val="9F8094FA"/>
    <w:lvl w:ilvl="0" w:tplc="BF6AF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2D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2B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C0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27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F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CB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83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E0BDF"/>
    <w:multiLevelType w:val="hybridMultilevel"/>
    <w:tmpl w:val="455C39A2"/>
    <w:lvl w:ilvl="0" w:tplc="67000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63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88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0D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0F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CE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04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00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0B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12FC"/>
    <w:multiLevelType w:val="hybridMultilevel"/>
    <w:tmpl w:val="16726AAE"/>
    <w:lvl w:ilvl="0" w:tplc="2318CBDC">
      <w:start w:val="1"/>
      <w:numFmt w:val="decimal"/>
      <w:lvlText w:val="%1."/>
      <w:lvlJc w:val="left"/>
      <w:pPr>
        <w:ind w:left="720" w:hanging="360"/>
      </w:pPr>
    </w:lvl>
    <w:lvl w:ilvl="1" w:tplc="3A08D7A2">
      <w:start w:val="1"/>
      <w:numFmt w:val="lowerLetter"/>
      <w:lvlText w:val="%2."/>
      <w:lvlJc w:val="left"/>
      <w:pPr>
        <w:ind w:left="1440" w:hanging="360"/>
      </w:pPr>
    </w:lvl>
    <w:lvl w:ilvl="2" w:tplc="02D86FC6">
      <w:start w:val="1"/>
      <w:numFmt w:val="lowerRoman"/>
      <w:lvlText w:val="%3."/>
      <w:lvlJc w:val="right"/>
      <w:pPr>
        <w:ind w:left="2160" w:hanging="180"/>
      </w:pPr>
    </w:lvl>
    <w:lvl w:ilvl="3" w:tplc="5F18734E">
      <w:start w:val="1"/>
      <w:numFmt w:val="decimal"/>
      <w:lvlText w:val="%4."/>
      <w:lvlJc w:val="left"/>
      <w:pPr>
        <w:ind w:left="2880" w:hanging="360"/>
      </w:pPr>
    </w:lvl>
    <w:lvl w:ilvl="4" w:tplc="FBBA99E0">
      <w:start w:val="1"/>
      <w:numFmt w:val="lowerLetter"/>
      <w:lvlText w:val="%5."/>
      <w:lvlJc w:val="left"/>
      <w:pPr>
        <w:ind w:left="3600" w:hanging="360"/>
      </w:pPr>
    </w:lvl>
    <w:lvl w:ilvl="5" w:tplc="CF52FBC4">
      <w:start w:val="1"/>
      <w:numFmt w:val="lowerRoman"/>
      <w:lvlText w:val="%6."/>
      <w:lvlJc w:val="right"/>
      <w:pPr>
        <w:ind w:left="4320" w:hanging="180"/>
      </w:pPr>
    </w:lvl>
    <w:lvl w:ilvl="6" w:tplc="2B48B91C">
      <w:start w:val="1"/>
      <w:numFmt w:val="decimal"/>
      <w:lvlText w:val="%7."/>
      <w:lvlJc w:val="left"/>
      <w:pPr>
        <w:ind w:left="5040" w:hanging="360"/>
      </w:pPr>
    </w:lvl>
    <w:lvl w:ilvl="7" w:tplc="E52C6C8C">
      <w:start w:val="1"/>
      <w:numFmt w:val="lowerLetter"/>
      <w:lvlText w:val="%8."/>
      <w:lvlJc w:val="left"/>
      <w:pPr>
        <w:ind w:left="5760" w:hanging="360"/>
      </w:pPr>
    </w:lvl>
    <w:lvl w:ilvl="8" w:tplc="C84A4C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E5B40"/>
    <w:multiLevelType w:val="hybridMultilevel"/>
    <w:tmpl w:val="DFD44244"/>
    <w:lvl w:ilvl="0" w:tplc="761A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45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28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63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AE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07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8E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84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20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16112"/>
    <w:multiLevelType w:val="hybridMultilevel"/>
    <w:tmpl w:val="8978410E"/>
    <w:lvl w:ilvl="0" w:tplc="2F4CD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A8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61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AF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81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AE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6C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E2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4F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F48C5"/>
    <w:multiLevelType w:val="hybridMultilevel"/>
    <w:tmpl w:val="0608DAE6"/>
    <w:lvl w:ilvl="0" w:tplc="28F8F6B6">
      <w:start w:val="1"/>
      <w:numFmt w:val="decimal"/>
      <w:lvlText w:val="%1."/>
      <w:lvlJc w:val="left"/>
      <w:pPr>
        <w:ind w:left="720" w:hanging="360"/>
      </w:pPr>
    </w:lvl>
    <w:lvl w:ilvl="1" w:tplc="6AE8C5EC">
      <w:start w:val="1"/>
      <w:numFmt w:val="decimal"/>
      <w:lvlText w:val="%2."/>
      <w:lvlJc w:val="left"/>
      <w:pPr>
        <w:ind w:left="1440" w:hanging="360"/>
      </w:pPr>
    </w:lvl>
    <w:lvl w:ilvl="2" w:tplc="A37AFFD6">
      <w:start w:val="1"/>
      <w:numFmt w:val="lowerRoman"/>
      <w:lvlText w:val="%3."/>
      <w:lvlJc w:val="right"/>
      <w:pPr>
        <w:ind w:left="2160" w:hanging="180"/>
      </w:pPr>
    </w:lvl>
    <w:lvl w:ilvl="3" w:tplc="4558D4C8">
      <w:start w:val="1"/>
      <w:numFmt w:val="decimal"/>
      <w:lvlText w:val="%4."/>
      <w:lvlJc w:val="left"/>
      <w:pPr>
        <w:ind w:left="2880" w:hanging="360"/>
      </w:pPr>
    </w:lvl>
    <w:lvl w:ilvl="4" w:tplc="7BA284EA">
      <w:start w:val="1"/>
      <w:numFmt w:val="lowerLetter"/>
      <w:lvlText w:val="%5."/>
      <w:lvlJc w:val="left"/>
      <w:pPr>
        <w:ind w:left="3600" w:hanging="360"/>
      </w:pPr>
    </w:lvl>
    <w:lvl w:ilvl="5" w:tplc="6D26C076">
      <w:start w:val="1"/>
      <w:numFmt w:val="lowerRoman"/>
      <w:lvlText w:val="%6."/>
      <w:lvlJc w:val="right"/>
      <w:pPr>
        <w:ind w:left="4320" w:hanging="180"/>
      </w:pPr>
    </w:lvl>
    <w:lvl w:ilvl="6" w:tplc="F62237B2">
      <w:start w:val="1"/>
      <w:numFmt w:val="decimal"/>
      <w:lvlText w:val="%7."/>
      <w:lvlJc w:val="left"/>
      <w:pPr>
        <w:ind w:left="5040" w:hanging="360"/>
      </w:pPr>
    </w:lvl>
    <w:lvl w:ilvl="7" w:tplc="168C6274">
      <w:start w:val="1"/>
      <w:numFmt w:val="lowerLetter"/>
      <w:lvlText w:val="%8."/>
      <w:lvlJc w:val="left"/>
      <w:pPr>
        <w:ind w:left="5760" w:hanging="360"/>
      </w:pPr>
    </w:lvl>
    <w:lvl w:ilvl="8" w:tplc="8C08B2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653FB"/>
    <w:multiLevelType w:val="multilevel"/>
    <w:tmpl w:val="F412FB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274227"/>
    <w:multiLevelType w:val="hybridMultilevel"/>
    <w:tmpl w:val="0B66CA48"/>
    <w:lvl w:ilvl="0" w:tplc="C8E0C268">
      <w:start w:val="1"/>
      <w:numFmt w:val="decimal"/>
      <w:lvlText w:val="%1."/>
      <w:lvlJc w:val="left"/>
      <w:pPr>
        <w:ind w:left="720" w:hanging="360"/>
      </w:pPr>
    </w:lvl>
    <w:lvl w:ilvl="1" w:tplc="83283880">
      <w:start w:val="1"/>
      <w:numFmt w:val="lowerLetter"/>
      <w:lvlText w:val="%2."/>
      <w:lvlJc w:val="left"/>
      <w:pPr>
        <w:ind w:left="1440" w:hanging="360"/>
      </w:pPr>
    </w:lvl>
    <w:lvl w:ilvl="2" w:tplc="04243FCC">
      <w:start w:val="1"/>
      <w:numFmt w:val="lowerRoman"/>
      <w:lvlText w:val="%3."/>
      <w:lvlJc w:val="right"/>
      <w:pPr>
        <w:ind w:left="2160" w:hanging="180"/>
      </w:pPr>
    </w:lvl>
    <w:lvl w:ilvl="3" w:tplc="FE102F06">
      <w:start w:val="1"/>
      <w:numFmt w:val="decimal"/>
      <w:lvlText w:val="%4."/>
      <w:lvlJc w:val="left"/>
      <w:pPr>
        <w:ind w:left="2880" w:hanging="360"/>
      </w:pPr>
    </w:lvl>
    <w:lvl w:ilvl="4" w:tplc="7EE4605A">
      <w:start w:val="1"/>
      <w:numFmt w:val="lowerLetter"/>
      <w:lvlText w:val="%5."/>
      <w:lvlJc w:val="left"/>
      <w:pPr>
        <w:ind w:left="3600" w:hanging="360"/>
      </w:pPr>
    </w:lvl>
    <w:lvl w:ilvl="5" w:tplc="B3B00AEC">
      <w:start w:val="1"/>
      <w:numFmt w:val="lowerRoman"/>
      <w:lvlText w:val="%6."/>
      <w:lvlJc w:val="right"/>
      <w:pPr>
        <w:ind w:left="4320" w:hanging="180"/>
      </w:pPr>
    </w:lvl>
    <w:lvl w:ilvl="6" w:tplc="58681732">
      <w:start w:val="1"/>
      <w:numFmt w:val="decimal"/>
      <w:lvlText w:val="%7."/>
      <w:lvlJc w:val="left"/>
      <w:pPr>
        <w:ind w:left="5040" w:hanging="360"/>
      </w:pPr>
    </w:lvl>
    <w:lvl w:ilvl="7" w:tplc="45B0CD5A">
      <w:start w:val="1"/>
      <w:numFmt w:val="lowerLetter"/>
      <w:lvlText w:val="%8."/>
      <w:lvlJc w:val="left"/>
      <w:pPr>
        <w:ind w:left="5760" w:hanging="360"/>
      </w:pPr>
    </w:lvl>
    <w:lvl w:ilvl="8" w:tplc="AF8E70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755E49"/>
    <w:rsid w:val="00DD5772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ddrmx@ya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2</cp:revision>
  <dcterms:created xsi:type="dcterms:W3CDTF">2020-05-15T01:22:00Z</dcterms:created>
  <dcterms:modified xsi:type="dcterms:W3CDTF">2020-05-15T01:24:00Z</dcterms:modified>
</cp:coreProperties>
</file>